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СОВЕТ КАВКАЗСКОГО СЕЛЬСКОГО ПОСЕЛЕНИЯ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 xml:space="preserve"> </w:t>
      </w:r>
      <w:r>
        <w:rPr>
          <w:b/>
        </w:rPr>
        <w:t>КАВКАЗСКОГО РАЙОНА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  <w:t>ПЕРВАЯ (ОРГАНИЗАЦИОННАЯ) СЕССИЯ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>
          <w:b/>
        </w:rPr>
        <w:t xml:space="preserve"> </w:t>
      </w:r>
      <w:r>
        <w:rPr>
          <w:b/>
        </w:rPr>
        <w:t>РЕШЕНИ</w:t>
      </w:r>
      <w:r>
        <w:rPr>
          <w:b/>
        </w:rPr>
        <w:t>Е</w:t>
      </w:r>
    </w:p>
    <w:p>
      <w:pPr>
        <w:pStyle w:val="Normal"/>
        <w:spacing w:before="0" w:after="200"/>
        <w:contextualSpacing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200"/>
        <w:contextualSpacing/>
        <w:jc w:val="center"/>
        <w:rPr/>
      </w:pPr>
      <w:r>
        <w:rPr/>
        <w:t>от 19 сентября 2019 года                                                                                    № 9</w:t>
      </w:r>
    </w:p>
    <w:p>
      <w:pPr>
        <w:pStyle w:val="Normal"/>
        <w:spacing w:before="108" w:after="108"/>
        <w:contextualSpacing/>
        <w:jc w:val="center"/>
        <w:rPr>
          <w:rFonts w:eastAsia="Arial" w:cs="Arial"/>
          <w:color w:val="000000"/>
          <w:szCs w:val="28"/>
        </w:rPr>
      </w:pPr>
      <w:r>
        <w:rPr>
          <w:rFonts w:eastAsia="Arial" w:cs="Arial"/>
          <w:color w:val="000000"/>
          <w:szCs w:val="28"/>
        </w:rPr>
        <w:t>ст. Кавказская</w:t>
      </w:r>
    </w:p>
    <w:p>
      <w:pPr>
        <w:pStyle w:val="NormalWeb"/>
        <w:spacing w:before="0" w:after="0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center"/>
        <w:outlineLvl w:val="2"/>
        <w:rPr>
          <w:i/>
          <w:i/>
          <w:sz w:val="28"/>
          <w:szCs w:val="28"/>
        </w:rPr>
      </w:pPr>
      <w:r>
        <w:rPr>
          <w:b/>
          <w:sz w:val="28"/>
          <w:szCs w:val="28"/>
        </w:rPr>
        <w:t>О регистрации депутатского объединения Партии «ЕДИНАЯ РОССИЯ»</w:t>
        <w:br/>
        <w:t>в Совете Кавказского сельского поселения Кавказского района                      четвертого созыва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В соответствии с решением организационного Собрания депутатов Совета Кавказского сельского поселения Кавказского района четвертого созыва, членов и сторонников Всероссийской политической партии </w:t>
      </w:r>
      <w:r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, руководствуясь  Уставом Кавказского сельского поселения Кавказского района  и  Регламентов Совета депутатов муниципального образования Кавказское сельское поселение, Совет депутатов </w:t>
      </w:r>
      <w:r>
        <w:rPr>
          <w:b/>
          <w:sz w:val="28"/>
          <w:szCs w:val="28"/>
        </w:rPr>
        <w:t>РЕШИЛ: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Зарегистрировать депутатское объединение Партии                            </w:t>
      </w:r>
      <w:r>
        <w:rPr>
          <w:b/>
          <w:sz w:val="28"/>
          <w:szCs w:val="28"/>
        </w:rPr>
        <w:t>«ЕДИНАЯ РОССИЯ»</w:t>
      </w:r>
      <w:r>
        <w:rPr>
          <w:sz w:val="28"/>
          <w:szCs w:val="28"/>
        </w:rPr>
        <w:t xml:space="preserve"> в Кавказском сельского поселения Кавказского района четвертого созыва.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color w:val="000000"/>
          <w:sz w:val="28"/>
          <w:szCs w:val="28"/>
        </w:rPr>
        <w:t>Председатель Совета Кавказского сельского поселения</w:t>
      </w:r>
    </w:p>
    <w:p>
      <w:pPr>
        <w:pStyle w:val="NormalWeb"/>
        <w:spacing w:before="0" w:after="0"/>
        <w:contextualSpacing/>
        <w:jc w:val="both"/>
        <w:rPr/>
      </w:pPr>
      <w:r>
        <w:rPr>
          <w:color w:val="000000"/>
          <w:sz w:val="28"/>
          <w:szCs w:val="28"/>
        </w:rPr>
        <w:t>Кавказского района                                                                                       Г.А.Кухно</w:t>
      </w:r>
    </w:p>
    <w:p>
      <w:pPr>
        <w:pStyle w:val="NormalWeb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5103"/>
        <w:contextualSpacing/>
        <w:jc w:val="center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26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357cb"/>
    <w:pPr>
      <w:widowControl/>
      <w:bidi w:val="0"/>
      <w:spacing w:before="0" w:after="200"/>
      <w:jc w:val="left"/>
    </w:pPr>
    <w:rPr>
      <w:rFonts w:ascii="Times New Roman" w:hAnsi="Times New Roman" w:eastAsia="Calibri" w:cs="" w:cstheme="minorBidi" w:eastAsiaTheme="minorHAnsi"/>
      <w:color w:val="00000A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a18ac"/>
    <w:pPr>
      <w:spacing w:beforeAutospacing="1" w:after="119"/>
      <w:jc w:val="left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Application>LibreOffice/5.2.2.2$Windows_x86 LibreOffice_project/8f96e87c890bf8fa77463cd4b640a2312823f3ad</Application>
  <Pages>2</Pages>
  <Words>99</Words>
  <Characters>795</Characters>
  <CharactersWithSpaces>1106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2009-10-20T12:25:00Z</dcterms:created>
  <dc:creator>1</dc:creator>
  <dc:description/>
  <dc:language>ru-RU</dc:language>
  <cp:lastModifiedBy/>
  <cp:lastPrinted>2019-09-10T14:02:13Z</cp:lastPrinted>
  <dcterms:modified xsi:type="dcterms:W3CDTF">2019-09-10T14:03:53Z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